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6264" w14:textId="77C67360" w:rsidR="00771C96" w:rsidRDefault="00771C96" w:rsidP="00771C9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3501">
        <w:rPr>
          <w:rFonts w:ascii="Times New Roman" w:hAnsi="Times New Roman"/>
          <w:b/>
          <w:sz w:val="28"/>
          <w:szCs w:val="28"/>
          <w:lang w:val="kk-KZ"/>
        </w:rPr>
        <w:t>«</w:t>
      </w:r>
      <w:r w:rsidR="007D58DC">
        <w:rPr>
          <w:rFonts w:ascii="Times New Roman" w:hAnsi="Times New Roman"/>
          <w:b/>
          <w:sz w:val="28"/>
          <w:szCs w:val="28"/>
          <w:lang w:val="kk-KZ"/>
        </w:rPr>
        <w:t>Э</w:t>
      </w:r>
      <w:r w:rsidR="007D58DC" w:rsidRPr="00D63501">
        <w:rPr>
          <w:rFonts w:ascii="Times New Roman" w:hAnsi="Times New Roman"/>
          <w:b/>
          <w:sz w:val="28"/>
          <w:szCs w:val="28"/>
          <w:lang w:val="kk-KZ"/>
        </w:rPr>
        <w:t>кономика</w:t>
      </w:r>
      <w:r w:rsidR="007D58DC">
        <w:rPr>
          <w:rFonts w:ascii="Times New Roman" w:hAnsi="Times New Roman"/>
          <w:b/>
          <w:sz w:val="28"/>
          <w:szCs w:val="28"/>
          <w:lang w:val="kk-KZ"/>
        </w:rPr>
        <w:t xml:space="preserve"> және жылжымайтын мүлікті басқару</w:t>
      </w:r>
      <w:r w:rsidRPr="00D63501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20D6861" w14:textId="77777777" w:rsidR="008612D3" w:rsidRPr="0058562D" w:rsidRDefault="008612D3" w:rsidP="00861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562D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58562D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276A00BF" w14:textId="77777777" w:rsidR="008612D3" w:rsidRPr="0058562D" w:rsidRDefault="008612D3" w:rsidP="0086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8562D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28AB5902" w14:textId="77777777" w:rsidR="00771C96" w:rsidRDefault="008612D3" w:rsidP="008612D3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  <w:r w:rsidRPr="00DF0E14">
        <w:rPr>
          <w:rFonts w:ascii="Times New Roman" w:hAnsi="Times New Roman"/>
          <w:sz w:val="20"/>
          <w:szCs w:val="20"/>
          <w:lang w:val="kk-KZ"/>
        </w:rPr>
        <w:t>(20</w:t>
      </w:r>
      <w:r w:rsidR="00D802ED">
        <w:rPr>
          <w:rFonts w:ascii="Times New Roman" w:hAnsi="Times New Roman"/>
          <w:sz w:val="20"/>
          <w:szCs w:val="20"/>
          <w:lang w:val="kk-KZ"/>
        </w:rPr>
        <w:t>2</w:t>
      </w:r>
      <w:r w:rsidR="0019753A">
        <w:rPr>
          <w:rFonts w:ascii="Times New Roman" w:hAnsi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/>
          <w:sz w:val="20"/>
          <w:szCs w:val="20"/>
          <w:lang w:val="kk-KZ"/>
        </w:rPr>
        <w:t>бастап қолдану үшін бекітілген)</w:t>
      </w:r>
    </w:p>
    <w:p w14:paraId="50826F5A" w14:textId="77777777" w:rsidR="008612D3" w:rsidRPr="008612D3" w:rsidRDefault="008612D3" w:rsidP="008612D3">
      <w:pPr>
        <w:spacing w:after="0"/>
        <w:jc w:val="center"/>
        <w:rPr>
          <w:rFonts w:ascii="Times New Roman" w:hAnsi="Times New Roman"/>
          <w:sz w:val="28"/>
          <w:szCs w:val="20"/>
          <w:lang w:val="kk-KZ"/>
        </w:rPr>
      </w:pPr>
    </w:p>
    <w:p w14:paraId="36F6B06E" w14:textId="77777777" w:rsidR="00D025A3" w:rsidRPr="0058562D" w:rsidRDefault="00D025A3" w:rsidP="008612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8562D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58562D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8562D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14:paraId="74C965ED" w14:textId="4FDD26BD" w:rsidR="00771C96" w:rsidRPr="00FA1D42" w:rsidRDefault="00D025A3" w:rsidP="00FA1D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8562D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58562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A1D42" w:rsidRPr="00FA1D4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M0</w:t>
      </w:r>
      <w:r w:rsidR="00FA1D4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77</w:t>
      </w:r>
      <w:r w:rsidR="00FA1D42" w:rsidRPr="00FA1D4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="00FA1D4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FA1D42" w:rsidRPr="00FA1D4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Ба</w:t>
      </w:r>
      <w:r w:rsidR="00FA1D4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ғалау </w:t>
      </w:r>
      <w:r w:rsidRPr="0058562D">
        <w:rPr>
          <w:rFonts w:ascii="Times New Roman" w:hAnsi="Times New Roman"/>
          <w:bCs/>
          <w:sz w:val="28"/>
          <w:szCs w:val="28"/>
          <w:lang w:val="kk-KZ"/>
        </w:rPr>
        <w:t xml:space="preserve"> б</w:t>
      </w:r>
      <w:r w:rsidRPr="0058562D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58562D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</w:p>
    <w:p w14:paraId="6D583C7E" w14:textId="5A330B9A" w:rsidR="00D025A3" w:rsidRPr="00D63501" w:rsidRDefault="00771C96" w:rsidP="00C50FCD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50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="00A141E0" w:rsidRPr="00A141E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мазмұны:</w:t>
      </w:r>
      <w:r w:rsidR="00A141E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="00D025A3" w:rsidRPr="00601B6A">
        <w:rPr>
          <w:rFonts w:ascii="Times New Roman" w:hAnsi="Times New Roman" w:cs="Times New Roman"/>
          <w:sz w:val="28"/>
          <w:szCs w:val="28"/>
          <w:lang w:val="kk-KZ"/>
        </w:rPr>
        <w:t>Тестіге «</w:t>
      </w:r>
      <w:r w:rsidR="00B63607">
        <w:rPr>
          <w:rFonts w:ascii="Times New Roman" w:hAnsi="Times New Roman"/>
          <w:b/>
          <w:sz w:val="28"/>
          <w:szCs w:val="28"/>
          <w:lang w:val="kk-KZ"/>
        </w:rPr>
        <w:t>Э</w:t>
      </w:r>
      <w:r w:rsidR="00B63607" w:rsidRPr="00D63501">
        <w:rPr>
          <w:rFonts w:ascii="Times New Roman" w:hAnsi="Times New Roman"/>
          <w:b/>
          <w:sz w:val="28"/>
          <w:szCs w:val="28"/>
          <w:lang w:val="kk-KZ"/>
        </w:rPr>
        <w:t>кономика</w:t>
      </w:r>
      <w:r w:rsidR="00B63607">
        <w:rPr>
          <w:rFonts w:ascii="Times New Roman" w:hAnsi="Times New Roman"/>
          <w:b/>
          <w:sz w:val="28"/>
          <w:szCs w:val="28"/>
          <w:lang w:val="kk-KZ"/>
        </w:rPr>
        <w:t xml:space="preserve"> және жылжымайтын мүлікті басқару</w:t>
      </w:r>
      <w:bookmarkStart w:id="0" w:name="_GoBack"/>
      <w:bookmarkEnd w:id="0"/>
      <w:r w:rsidR="00D025A3" w:rsidRPr="00601B6A">
        <w:rPr>
          <w:rFonts w:ascii="Times New Roman" w:hAnsi="Times New Roman" w:cs="Times New Roman"/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енгізілген.Тапсырмалар оқыту тілінде (қазақша) ұсынылған.</w:t>
      </w:r>
    </w:p>
    <w:p w14:paraId="6D15904D" w14:textId="77777777" w:rsidR="00771C96" w:rsidRPr="00D63501" w:rsidRDefault="00771C96" w:rsidP="00771C9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418"/>
        <w:gridCol w:w="1276"/>
      </w:tblGrid>
      <w:tr w:rsidR="00A141E0" w:rsidRPr="00D63501" w14:paraId="7A21AFF5" w14:textId="77777777" w:rsidTr="005202F3">
        <w:trPr>
          <w:cantSplit/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D4C7" w14:textId="77777777" w:rsidR="00A141E0" w:rsidRPr="000C534D" w:rsidRDefault="00A141E0" w:rsidP="00CF7F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C534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CB69" w14:textId="77777777" w:rsidR="00A141E0" w:rsidRPr="000C534D" w:rsidRDefault="00A141E0" w:rsidP="00CF7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53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B06" w14:textId="77777777" w:rsidR="00A141E0" w:rsidRPr="000C534D" w:rsidRDefault="00A141E0" w:rsidP="00CF7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53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61A4" w14:textId="77777777" w:rsidR="00A141E0" w:rsidRPr="000C534D" w:rsidRDefault="00A141E0" w:rsidP="00CF7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53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A141E0" w:rsidRPr="00D63501" w14:paraId="033D0F2F" w14:textId="77777777" w:rsidTr="00A141E0">
        <w:trPr>
          <w:cantSplit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52F8" w14:textId="77777777" w:rsidR="00A141E0" w:rsidRPr="00D63501" w:rsidRDefault="00A141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F5CC" w14:textId="77777777" w:rsidR="00A141E0" w:rsidRPr="00D63501" w:rsidRDefault="00A141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56C4" w14:textId="77777777" w:rsidR="00A141E0" w:rsidRPr="00D63501" w:rsidRDefault="00A141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9E3B" w14:textId="77777777" w:rsidR="00A141E0" w:rsidRPr="00D63501" w:rsidRDefault="00A141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141E0" w:rsidRPr="00D63501" w14:paraId="196702BD" w14:textId="77777777" w:rsidTr="00A141E0">
        <w:trPr>
          <w:cantSplit/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3811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D4A6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мүліктің негізгі түсініктері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A113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14:paraId="2CE9154B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14:paraId="04E2AB5A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4BA7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141E0" w:rsidRPr="00D63501" w14:paraId="47E880A1" w14:textId="77777777" w:rsidTr="00A141E0">
        <w:trPr>
          <w:cantSplit/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C190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6DEF" w14:textId="77777777" w:rsidR="00A141E0" w:rsidRPr="00D63501" w:rsidRDefault="00A14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басқарудың мақсаты мен принциптері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1B48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4B2F4823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C48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141E0" w:rsidRPr="00D63501" w14:paraId="4F6BC4AD" w14:textId="77777777" w:rsidTr="00A141E0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EAC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72B1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мемлекеттік реттеудің жолдары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9A7C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6B01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141E0" w:rsidRPr="00D63501" w14:paraId="4954C4DA" w14:textId="77777777" w:rsidTr="00A141E0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D57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C368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басқарудың механизмі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4FEA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144C8366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AD28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141E0" w:rsidRPr="00D63501" w14:paraId="2873E1B5" w14:textId="77777777" w:rsidTr="00A141E0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B98F" w14:textId="77777777" w:rsidR="00A141E0" w:rsidRPr="00D025A3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025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7F0A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басқарудағы жұмыстарды ұйымдастыру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F2C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1233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141E0" w:rsidRPr="00D63501" w14:paraId="3033B7C0" w14:textId="77777777" w:rsidTr="00A141E0">
        <w:trPr>
          <w:cantSplit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928E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1519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 нарығын зерттеу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2CCF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-1</w:t>
            </w:r>
          </w:p>
          <w:p w14:paraId="04FAE68B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1C91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141E0" w:rsidRPr="00D63501" w14:paraId="61644323" w14:textId="77777777" w:rsidTr="00A141E0">
        <w:trPr>
          <w:cantSplit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08C1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C34F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тактикалық деңгейде басқару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7675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7807284A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8B27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141E0" w:rsidRPr="00D63501" w14:paraId="0A1947F7" w14:textId="77777777" w:rsidTr="00A141E0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8C1A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9AFD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оперативтік деңгейде басқару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91B6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-1</w:t>
            </w:r>
          </w:p>
          <w:p w14:paraId="0823B6A2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14:paraId="5D220B37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16D1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141E0" w:rsidRPr="00D63501" w14:paraId="3DC8CA56" w14:textId="77777777" w:rsidTr="00A141E0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1E9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7D71" w14:textId="77777777" w:rsidR="00A141E0" w:rsidRPr="00D63501" w:rsidRDefault="00A141E0" w:rsidP="009347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қолдану барысындағы қызметтерді ұйымдастыру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41EC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6EF8EDE6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715C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141E0" w:rsidRPr="00D63501" w14:paraId="3F9A6124" w14:textId="77777777" w:rsidTr="00A141E0">
        <w:trPr>
          <w:cantSplit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1F01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5A6E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Жеке тұрғын үй қорын басқару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0B79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  <w:p w14:paraId="449BEECF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14:paraId="2D254A7A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8B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141E0" w:rsidRPr="00D63501" w14:paraId="5A9EDEF0" w14:textId="77777777" w:rsidTr="00A141E0">
        <w:trPr>
          <w:cantSplit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8835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2D5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мүлікті басқаруда КСК қызметін жетілдірудің жолдары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2D75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085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141E0" w:rsidRPr="00D63501" w14:paraId="1F041C8C" w14:textId="77777777" w:rsidTr="00A141E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81D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7BBA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 нарығындағы риэльторлық қызмет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7B70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74F8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141E0" w:rsidRPr="00D63501" w14:paraId="616C6011" w14:textId="77777777" w:rsidTr="00A141E0">
        <w:trPr>
          <w:cantSplit/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E126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7B25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 нарығындағы девелоперлік қызмет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1C85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0CAD119B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14:paraId="66892160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С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5750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A141E0" w:rsidRPr="00D63501" w14:paraId="1FAE330C" w14:textId="77777777" w:rsidTr="00A141E0">
        <w:trPr>
          <w:cantSplit/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5B5F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1444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 құқығын мемлекеттік тіркеу және онымен істеу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5CDB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А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7A890377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820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A141E0" w:rsidRPr="00D63501" w14:paraId="234B9088" w14:textId="77777777" w:rsidTr="00A141E0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0ABA" w14:textId="77777777" w:rsidR="00A141E0" w:rsidRPr="00D63501" w:rsidRDefault="00A14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8AB1" w14:textId="77777777" w:rsidR="00A141E0" w:rsidRPr="00D63501" w:rsidRDefault="00A14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Жылжымайтын мүлік обьектілерін несиелендірудің тәсілдері мен формалары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6B5C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</w:rPr>
              <w:t>В -</w:t>
            </w:r>
            <w:r w:rsidRPr="00D6350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9811" w14:textId="77777777" w:rsidR="00A141E0" w:rsidRPr="00D63501" w:rsidRDefault="00A141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50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A141E0" w:rsidRPr="00D63501" w14:paraId="35BE0D2E" w14:textId="77777777" w:rsidTr="000E2EE2">
        <w:trPr>
          <w:cantSplit/>
          <w:trHeight w:val="30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868" w14:textId="77777777" w:rsidR="00A141E0" w:rsidRPr="000C534D" w:rsidRDefault="00A141E0" w:rsidP="00A14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534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1DB2" w14:textId="77777777" w:rsidR="00A141E0" w:rsidRPr="000C534D" w:rsidRDefault="00E65505" w:rsidP="00CF7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A141E0" w:rsidRPr="000C53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14:paraId="570C7D8B" w14:textId="77777777" w:rsidR="00771C96" w:rsidRPr="00D63501" w:rsidRDefault="00771C96" w:rsidP="00771C9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539238D" w14:textId="77777777" w:rsidR="00771C96" w:rsidRPr="00D63501" w:rsidRDefault="00085CFF" w:rsidP="00771C9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5D1FA1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5D1FA1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E5C4A" w:rsidRPr="00D63501">
        <w:rPr>
          <w:rFonts w:ascii="Times New Roman" w:hAnsi="Times New Roman"/>
          <w:sz w:val="28"/>
          <w:szCs w:val="28"/>
          <w:lang w:val="kk-KZ"/>
        </w:rPr>
        <w:t>Жылжымайтын мүлікті басқару мен экономикасы бойынша студенттердің білім деңгейін   тестің тапсырмалары бойынша анықтайды.</w:t>
      </w:r>
    </w:p>
    <w:p w14:paraId="4C159AD5" w14:textId="77777777" w:rsidR="00771C96" w:rsidRPr="00085CFF" w:rsidRDefault="00085CFF" w:rsidP="00771C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400A73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73E1C993" w14:textId="77777777" w:rsidR="00771C96" w:rsidRPr="00D63501" w:rsidRDefault="00085CFF" w:rsidP="00D025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0A73">
        <w:rPr>
          <w:rFonts w:ascii="Times New Roman" w:hAnsi="Times New Roman"/>
          <w:sz w:val="28"/>
          <w:szCs w:val="28"/>
          <w:lang w:val="kk-KZ"/>
        </w:rPr>
        <w:t>Бір тапсырманы орындау уақыты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 xml:space="preserve">  – 2,0 минуты. </w:t>
      </w:r>
    </w:p>
    <w:p w14:paraId="37FEF155" w14:textId="77777777" w:rsidR="00771C96" w:rsidRPr="00D63501" w:rsidRDefault="00085CFF" w:rsidP="00D025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22815">
        <w:rPr>
          <w:rFonts w:ascii="Times New Roman" w:hAnsi="Times New Roman"/>
          <w:sz w:val="28"/>
          <w:szCs w:val="28"/>
          <w:lang w:val="kk-KZ"/>
        </w:rPr>
        <w:t>Тест орындалуының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2815">
        <w:rPr>
          <w:rFonts w:ascii="Times New Roman" w:hAnsi="Times New Roman"/>
          <w:sz w:val="28"/>
          <w:szCs w:val="28"/>
          <w:lang w:val="kk-KZ"/>
        </w:rPr>
        <w:t>жалпы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2815">
        <w:rPr>
          <w:rFonts w:ascii="Times New Roman" w:hAnsi="Times New Roman"/>
          <w:sz w:val="28"/>
          <w:szCs w:val="28"/>
          <w:lang w:val="kk-KZ"/>
        </w:rPr>
        <w:t xml:space="preserve">уақыты 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>– 60 минут</w:t>
      </w:r>
    </w:p>
    <w:p w14:paraId="4A7D1721" w14:textId="77777777" w:rsidR="00085CFF" w:rsidRPr="00122815" w:rsidRDefault="00085CFF" w:rsidP="00085CF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22815">
        <w:rPr>
          <w:rFonts w:ascii="Times New Roman" w:hAnsi="Times New Roman"/>
          <w:b/>
          <w:sz w:val="28"/>
          <w:szCs w:val="28"/>
          <w:lang w:val="kk-KZ"/>
        </w:rPr>
        <w:t>6. Тестiнiңбiрнұсқасындағытапсырмалар саны:</w:t>
      </w:r>
    </w:p>
    <w:p w14:paraId="3BED313E" w14:textId="77777777" w:rsidR="00771C96" w:rsidRPr="00D63501" w:rsidRDefault="00085CFF" w:rsidP="00D025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22815">
        <w:rPr>
          <w:rFonts w:ascii="Times New Roman" w:hAnsi="Times New Roman"/>
          <w:sz w:val="28"/>
          <w:szCs w:val="28"/>
          <w:lang w:val="kk-KZ"/>
        </w:rPr>
        <w:t>Тестінің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2815">
        <w:rPr>
          <w:rFonts w:ascii="Times New Roman" w:hAnsi="Times New Roman"/>
          <w:sz w:val="28"/>
          <w:szCs w:val="28"/>
          <w:lang w:val="kk-KZ"/>
        </w:rPr>
        <w:t>бір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2815">
        <w:rPr>
          <w:rFonts w:ascii="Times New Roman" w:hAnsi="Times New Roman"/>
          <w:sz w:val="28"/>
          <w:szCs w:val="28"/>
          <w:lang w:val="kk-KZ"/>
        </w:rPr>
        <w:t xml:space="preserve">нұсқасында 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 xml:space="preserve">– 30 </w:t>
      </w:r>
      <w:r w:rsidRPr="00122815">
        <w:rPr>
          <w:rFonts w:ascii="Times New Roman" w:hAnsi="Times New Roman"/>
          <w:sz w:val="28"/>
          <w:szCs w:val="28"/>
          <w:lang w:val="kk-KZ"/>
        </w:rPr>
        <w:t>тапсырма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>.</w:t>
      </w:r>
    </w:p>
    <w:p w14:paraId="1586F2B7" w14:textId="77777777" w:rsidR="00085CFF" w:rsidRPr="00085CFF" w:rsidRDefault="00085CFF" w:rsidP="0008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85CFF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751A0C20" w14:textId="77777777" w:rsidR="00771C96" w:rsidRPr="00D63501" w:rsidRDefault="00085CFF" w:rsidP="00D025A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00A73">
        <w:rPr>
          <w:rFonts w:ascii="Times New Roman" w:hAnsi="Times New Roman"/>
          <w:sz w:val="28"/>
          <w:szCs w:val="28"/>
        </w:rPr>
        <w:t>жеңі</w:t>
      </w:r>
      <w:proofErr w:type="gramStart"/>
      <w:r w:rsidRPr="00400A73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400A73">
        <w:rPr>
          <w:rFonts w:ascii="Times New Roman" w:hAnsi="Times New Roman"/>
          <w:sz w:val="28"/>
          <w:szCs w:val="28"/>
        </w:rPr>
        <w:t xml:space="preserve"> 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 xml:space="preserve">(A)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 xml:space="preserve"> 9  </w:t>
      </w:r>
      <w:proofErr w:type="spellStart"/>
      <w:r w:rsidRPr="00400A73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400A73">
        <w:rPr>
          <w:rFonts w:ascii="Times New Roman" w:hAnsi="Times New Roman"/>
          <w:sz w:val="28"/>
          <w:szCs w:val="28"/>
        </w:rPr>
        <w:t xml:space="preserve"> 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>(30%);</w:t>
      </w:r>
    </w:p>
    <w:p w14:paraId="035029EE" w14:textId="77777777" w:rsidR="00771C96" w:rsidRPr="00D63501" w:rsidRDefault="00D025A3" w:rsidP="00D025A3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proofErr w:type="spellStart"/>
      <w:r w:rsidR="00085CFF" w:rsidRPr="00400A73">
        <w:rPr>
          <w:rFonts w:ascii="Times New Roman" w:hAnsi="Times New Roman"/>
          <w:sz w:val="28"/>
          <w:szCs w:val="28"/>
        </w:rPr>
        <w:t>орташа</w:t>
      </w:r>
      <w:proofErr w:type="spellEnd"/>
      <w:r w:rsidR="00085CFF" w:rsidRPr="00400A73">
        <w:rPr>
          <w:rFonts w:ascii="Times New Roman" w:hAnsi="Times New Roman"/>
          <w:sz w:val="28"/>
          <w:szCs w:val="28"/>
        </w:rPr>
        <w:t xml:space="preserve"> </w:t>
      </w:r>
      <w:r w:rsidR="00085CFF">
        <w:rPr>
          <w:rFonts w:ascii="Times New Roman" w:hAnsi="Times New Roman"/>
          <w:sz w:val="28"/>
          <w:szCs w:val="28"/>
          <w:lang w:val="kk-KZ"/>
        </w:rPr>
        <w:t>(B) –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 xml:space="preserve"> 12 </w:t>
      </w:r>
      <w:proofErr w:type="spellStart"/>
      <w:r w:rsidR="00085CFF" w:rsidRPr="00400A73">
        <w:rPr>
          <w:rFonts w:ascii="Times New Roman" w:hAnsi="Times New Roman"/>
          <w:sz w:val="28"/>
          <w:szCs w:val="28"/>
        </w:rPr>
        <w:t>тапсырма</w:t>
      </w:r>
      <w:proofErr w:type="spellEnd"/>
      <w:r w:rsidR="00085CFF" w:rsidRPr="00400A73">
        <w:rPr>
          <w:rFonts w:ascii="Times New Roman" w:hAnsi="Times New Roman"/>
          <w:sz w:val="28"/>
          <w:szCs w:val="28"/>
        </w:rPr>
        <w:t xml:space="preserve"> 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>(40%);</w:t>
      </w:r>
    </w:p>
    <w:p w14:paraId="35653E24" w14:textId="77777777" w:rsidR="00771C96" w:rsidRPr="00D63501" w:rsidRDefault="00085CFF" w:rsidP="00D025A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11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00A73">
        <w:rPr>
          <w:rFonts w:ascii="Times New Roman" w:hAnsi="Times New Roman"/>
          <w:sz w:val="28"/>
          <w:szCs w:val="28"/>
        </w:rPr>
        <w:t>қиын</w:t>
      </w:r>
      <w:proofErr w:type="spellEnd"/>
      <w:r w:rsidRPr="00400A73">
        <w:rPr>
          <w:rFonts w:ascii="Times New Roman" w:hAnsi="Times New Roman"/>
          <w:sz w:val="28"/>
          <w:szCs w:val="28"/>
        </w:rPr>
        <w:t xml:space="preserve"> 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 xml:space="preserve">(C) – 9 </w:t>
      </w:r>
      <w:proofErr w:type="spellStart"/>
      <w:r w:rsidRPr="00400A73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400A73">
        <w:rPr>
          <w:rFonts w:ascii="Times New Roman" w:hAnsi="Times New Roman"/>
          <w:sz w:val="28"/>
          <w:szCs w:val="28"/>
        </w:rPr>
        <w:t xml:space="preserve"> </w:t>
      </w:r>
      <w:r w:rsidR="00771C96" w:rsidRPr="00D63501">
        <w:rPr>
          <w:rFonts w:ascii="Times New Roman" w:hAnsi="Times New Roman"/>
          <w:sz w:val="28"/>
          <w:szCs w:val="28"/>
          <w:lang w:val="kk-KZ"/>
        </w:rPr>
        <w:t>(30%).</w:t>
      </w:r>
    </w:p>
    <w:p w14:paraId="080DCB24" w14:textId="77777777" w:rsidR="00085CFF" w:rsidRPr="00085CFF" w:rsidRDefault="00085CFF" w:rsidP="00085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CFF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085CFF">
        <w:rPr>
          <w:rFonts w:ascii="Times New Roman" w:hAnsi="Times New Roman"/>
          <w:b/>
          <w:sz w:val="28"/>
          <w:szCs w:val="28"/>
        </w:rPr>
        <w:t>Тапсырма</w:t>
      </w:r>
      <w:proofErr w:type="spellEnd"/>
      <w:r w:rsidRPr="00085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5CFF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085CFF">
        <w:rPr>
          <w:rFonts w:ascii="Times New Roman" w:hAnsi="Times New Roman"/>
          <w:b/>
          <w:sz w:val="28"/>
          <w:szCs w:val="28"/>
        </w:rPr>
        <w:t>:</w:t>
      </w:r>
    </w:p>
    <w:p w14:paraId="1436E951" w14:textId="77777777" w:rsidR="000A3553" w:rsidRPr="007C2DCB" w:rsidRDefault="000A3553" w:rsidP="000A35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BF4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487BF4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жабық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формада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7BF4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487BF4">
        <w:rPr>
          <w:rFonts w:ascii="Times New Roman" w:hAnsi="Times New Roman"/>
          <w:sz w:val="28"/>
          <w:szCs w:val="28"/>
        </w:rPr>
        <w:t>жауап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бір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жауапты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таңдау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керек</w:t>
      </w:r>
      <w:proofErr w:type="spellEnd"/>
      <w:r w:rsidRPr="00487BF4">
        <w:rPr>
          <w:rFonts w:ascii="Times New Roman" w:hAnsi="Times New Roman"/>
          <w:sz w:val="28"/>
          <w:szCs w:val="28"/>
        </w:rPr>
        <w:t>.</w:t>
      </w:r>
    </w:p>
    <w:p w14:paraId="19A1759C" w14:textId="77777777" w:rsidR="00085CFF" w:rsidRPr="00400A73" w:rsidRDefault="00085CFF" w:rsidP="00085CF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400A73">
        <w:rPr>
          <w:rFonts w:ascii="Times New Roman" w:eastAsia="Calibri" w:hAnsi="Times New Roman"/>
          <w:b/>
          <w:sz w:val="28"/>
          <w:szCs w:val="28"/>
        </w:rPr>
        <w:t xml:space="preserve">8. </w:t>
      </w:r>
      <w:proofErr w:type="spellStart"/>
      <w:r w:rsidRPr="00400A73">
        <w:rPr>
          <w:rFonts w:ascii="Times New Roman" w:eastAsia="Calibri" w:hAnsi="Times New Roman"/>
          <w:b/>
          <w:sz w:val="28"/>
          <w:szCs w:val="28"/>
        </w:rPr>
        <w:t>Тапсырманың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00A73">
        <w:rPr>
          <w:rFonts w:ascii="Times New Roman" w:eastAsia="Calibri" w:hAnsi="Times New Roman"/>
          <w:b/>
          <w:sz w:val="28"/>
          <w:szCs w:val="28"/>
        </w:rPr>
        <w:t>орындалуын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400A73">
        <w:rPr>
          <w:rFonts w:ascii="Times New Roman" w:eastAsia="Calibri" w:hAnsi="Times New Roman"/>
          <w:b/>
          <w:sz w:val="28"/>
          <w:szCs w:val="28"/>
        </w:rPr>
        <w:t>бағалау</w:t>
      </w:r>
      <w:proofErr w:type="spellEnd"/>
      <w:r w:rsidRPr="00400A73">
        <w:rPr>
          <w:rFonts w:ascii="Times New Roman" w:eastAsia="Calibri" w:hAnsi="Times New Roman"/>
          <w:b/>
          <w:sz w:val="28"/>
          <w:szCs w:val="28"/>
        </w:rPr>
        <w:t>:</w:t>
      </w:r>
    </w:p>
    <w:p w14:paraId="6229A974" w14:textId="77777777" w:rsidR="000A3553" w:rsidRDefault="000A3553" w:rsidP="0008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 w:rsidRPr="00487BF4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 w:rsidRPr="00487BF4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әр</w:t>
      </w:r>
      <w:proofErr w:type="spellEnd"/>
      <w:r w:rsidRPr="00487BF4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 w:rsidRPr="00487BF4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487BF4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7BF4">
        <w:rPr>
          <w:rFonts w:ascii="Times New Roman" w:hAnsi="Times New Roman"/>
          <w:sz w:val="28"/>
          <w:szCs w:val="28"/>
        </w:rPr>
        <w:t>одан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</w:rPr>
        <w:t>басқа</w:t>
      </w:r>
      <w:proofErr w:type="spellEnd"/>
      <w:r w:rsidRPr="00487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487BF4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487BF4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487BF4">
        <w:rPr>
          <w:rFonts w:ascii="Times New Roman" w:hAnsi="Times New Roman"/>
          <w:sz w:val="28"/>
          <w:szCs w:val="28"/>
          <w:lang w:eastAsia="ko-KR"/>
        </w:rPr>
        <w:t xml:space="preserve">. </w:t>
      </w:r>
    </w:p>
    <w:p w14:paraId="7356A16D" w14:textId="77777777" w:rsidR="00085CFF" w:rsidRPr="0058562D" w:rsidRDefault="00085CFF" w:rsidP="0008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45470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="00DC1E3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45470">
        <w:rPr>
          <w:rFonts w:ascii="Times New Roman" w:hAnsi="Times New Roman"/>
          <w:b/>
          <w:sz w:val="28"/>
          <w:szCs w:val="28"/>
          <w:lang w:val="kk-KZ"/>
        </w:rPr>
        <w:t>Ұсынылатын әдебиеттер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45470">
        <w:rPr>
          <w:rFonts w:ascii="Times New Roman" w:hAnsi="Times New Roman"/>
          <w:b/>
          <w:sz w:val="28"/>
          <w:szCs w:val="28"/>
          <w:lang w:val="kk-KZ"/>
        </w:rPr>
        <w:t>тізімі:</w:t>
      </w:r>
    </w:p>
    <w:p w14:paraId="5D7BCE14" w14:textId="77777777" w:rsidR="00771C96" w:rsidRPr="00D025A3" w:rsidRDefault="00085CFF" w:rsidP="00D025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Негізгі</w:t>
      </w:r>
      <w:r w:rsidR="00771C96" w:rsidRPr="00D025A3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719DBC4A" w14:textId="77777777" w:rsidR="00771C96" w:rsidRPr="00D025A3" w:rsidRDefault="00BE5C4A" w:rsidP="00486FD5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025A3">
        <w:rPr>
          <w:rFonts w:ascii="Times New Roman" w:hAnsi="Times New Roman"/>
          <w:bCs/>
          <w:sz w:val="28"/>
          <w:szCs w:val="28"/>
          <w:lang w:val="kk-KZ"/>
        </w:rPr>
        <w:t xml:space="preserve"> Казақ</w:t>
      </w:r>
      <w:r w:rsidR="00771C96" w:rsidRPr="00D025A3">
        <w:rPr>
          <w:rFonts w:ascii="Times New Roman" w:hAnsi="Times New Roman"/>
          <w:bCs/>
          <w:sz w:val="28"/>
          <w:szCs w:val="28"/>
          <w:lang w:val="kk-KZ"/>
        </w:rPr>
        <w:t>стан</w:t>
      </w:r>
      <w:r w:rsidRPr="00D025A3">
        <w:rPr>
          <w:rFonts w:ascii="Times New Roman" w:hAnsi="Times New Roman"/>
          <w:bCs/>
          <w:sz w:val="28"/>
          <w:szCs w:val="28"/>
          <w:lang w:val="kk-KZ"/>
        </w:rPr>
        <w:t xml:space="preserve"> Республикасы Конституция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сы</w:t>
      </w:r>
      <w:r w:rsidRPr="00D025A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.( республикалық</w:t>
      </w:r>
      <w:r w:rsidR="00771C96" w:rsidRPr="00D025A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референдумда қабылданған 30 тамыз 1995 жыл) (өзгертулер мен толықтырулар </w:t>
      </w:r>
      <w:r w:rsidR="00771C96" w:rsidRPr="00D025A3">
        <w:rPr>
          <w:rFonts w:ascii="Times New Roman" w:hAnsi="Times New Roman"/>
          <w:bCs/>
          <w:sz w:val="28"/>
          <w:szCs w:val="28"/>
          <w:lang w:val="kk-KZ"/>
        </w:rPr>
        <w:t>URL: http://online.zakon.kz</w:t>
      </w:r>
    </w:p>
    <w:p w14:paraId="4B4D59B8" w14:textId="77777777" w:rsidR="003852D3" w:rsidRPr="00D025A3" w:rsidRDefault="00BE5C4A" w:rsidP="00486FD5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025A3">
        <w:rPr>
          <w:rFonts w:ascii="Times New Roman" w:hAnsi="Times New Roman"/>
          <w:bCs/>
          <w:sz w:val="28"/>
          <w:szCs w:val="28"/>
          <w:lang w:val="kk-KZ"/>
        </w:rPr>
        <w:t xml:space="preserve"> Казақ</w:t>
      </w:r>
      <w:r w:rsidR="00771C96" w:rsidRPr="00D025A3">
        <w:rPr>
          <w:rFonts w:ascii="Times New Roman" w:hAnsi="Times New Roman"/>
          <w:bCs/>
          <w:sz w:val="28"/>
          <w:szCs w:val="28"/>
          <w:lang w:val="kk-KZ"/>
        </w:rPr>
        <w:t>стан</w:t>
      </w:r>
      <w:r w:rsidRPr="00D025A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EB362F" w:rsidRPr="00D025A3">
        <w:rPr>
          <w:rFonts w:ascii="Times New Roman" w:hAnsi="Times New Roman"/>
          <w:bCs/>
          <w:sz w:val="28"/>
          <w:szCs w:val="28"/>
          <w:lang w:val="kk-KZ"/>
        </w:rPr>
        <w:t>Республикасының Азаматтық кодек</w:t>
      </w:r>
      <w:r w:rsidRPr="00D025A3">
        <w:rPr>
          <w:rFonts w:ascii="Times New Roman" w:hAnsi="Times New Roman"/>
          <w:bCs/>
          <w:sz w:val="28"/>
          <w:szCs w:val="28"/>
          <w:lang w:val="kk-KZ"/>
        </w:rPr>
        <w:t>сі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 (негізгі бөлімі</w:t>
      </w:r>
      <w:r w:rsidR="00771C96" w:rsidRPr="00D025A3">
        <w:rPr>
          <w:rFonts w:ascii="Times New Roman" w:hAnsi="Times New Roman"/>
          <w:bCs/>
          <w:sz w:val="28"/>
          <w:szCs w:val="28"/>
          <w:lang w:val="kk-KZ"/>
        </w:rPr>
        <w:t>) (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өзгертулер мен толықтырулар URL: http://online.zakon.kz</w:t>
      </w:r>
    </w:p>
    <w:p w14:paraId="7177C4FA" w14:textId="77777777" w:rsidR="003852D3" w:rsidRPr="00E65505" w:rsidRDefault="00771C96" w:rsidP="00486FD5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025A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Каз</w:t>
      </w:r>
      <w:r w:rsidR="003852D3" w:rsidRPr="00E65505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қ</w:t>
      </w:r>
      <w:r w:rsidRPr="00E65505">
        <w:rPr>
          <w:rFonts w:ascii="Times New Roman" w:hAnsi="Times New Roman"/>
          <w:bCs/>
          <w:sz w:val="28"/>
          <w:szCs w:val="28"/>
          <w:lang w:val="kk-KZ"/>
        </w:rPr>
        <w:t>стан</w:t>
      </w:r>
      <w:r w:rsidR="003852D3" w:rsidRPr="00E65505">
        <w:rPr>
          <w:rFonts w:ascii="Times New Roman" w:hAnsi="Times New Roman"/>
          <w:bCs/>
          <w:sz w:val="28"/>
          <w:szCs w:val="28"/>
          <w:lang w:val="kk-KZ"/>
        </w:rPr>
        <w:t xml:space="preserve"> Республик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асының</w:t>
      </w:r>
      <w:r w:rsidR="003852D3" w:rsidRPr="00E65505">
        <w:rPr>
          <w:rFonts w:ascii="Times New Roman" w:hAnsi="Times New Roman"/>
          <w:bCs/>
          <w:sz w:val="28"/>
          <w:szCs w:val="28"/>
          <w:lang w:val="kk-KZ"/>
        </w:rPr>
        <w:t xml:space="preserve"> За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ңы</w:t>
      </w:r>
      <w:r w:rsidR="003852D3" w:rsidRPr="00E65505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Жылжымайтын мүліктің құқығын мемлекеттік тіркеу туралы</w:t>
      </w:r>
      <w:r w:rsidRPr="00E65505"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өзгертулер мен толықтырулар </w:t>
      </w:r>
      <w:r w:rsidR="003852D3" w:rsidRPr="00E65505">
        <w:rPr>
          <w:rFonts w:ascii="Times New Roman" w:hAnsi="Times New Roman"/>
          <w:bCs/>
          <w:sz w:val="28"/>
          <w:szCs w:val="28"/>
          <w:lang w:val="kk-KZ"/>
        </w:rPr>
        <w:t>URL: http://online.zakon.kz</w:t>
      </w:r>
    </w:p>
    <w:p w14:paraId="1ACCA28F" w14:textId="77777777" w:rsidR="003852D3" w:rsidRPr="00043156" w:rsidRDefault="00771C96" w:rsidP="00486FD5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43156">
        <w:rPr>
          <w:rFonts w:ascii="Times New Roman" w:hAnsi="Times New Roman"/>
          <w:bCs/>
          <w:sz w:val="28"/>
          <w:szCs w:val="28"/>
          <w:lang w:val="kk-KZ"/>
        </w:rPr>
        <w:t>Казахстан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 Респудликасының Заңы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 xml:space="preserve">  23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желтоқсан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 xml:space="preserve"> 1995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жыл</w:t>
      </w:r>
      <w:r w:rsidR="00083CC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>№ 2723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 Жылжымайтын мүліктің ипотекасы туралы</w:t>
      </w:r>
      <w:r w:rsidRPr="00043156"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өзгертулер мен толықтырулар 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>URL: http://online.zakon.kz</w:t>
      </w:r>
    </w:p>
    <w:p w14:paraId="3785059E" w14:textId="77777777" w:rsidR="003852D3" w:rsidRPr="00043156" w:rsidRDefault="00771C96" w:rsidP="00486FD5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43156">
        <w:rPr>
          <w:rFonts w:ascii="Times New Roman" w:hAnsi="Times New Roman"/>
          <w:lang w:val="kk-KZ"/>
        </w:rPr>
        <w:t xml:space="preserve"> </w:t>
      </w:r>
      <w:r w:rsidRPr="00043156">
        <w:rPr>
          <w:rFonts w:ascii="Times New Roman" w:hAnsi="Times New Roman"/>
          <w:bCs/>
          <w:sz w:val="28"/>
          <w:szCs w:val="28"/>
          <w:lang w:val="kk-KZ"/>
        </w:rPr>
        <w:t xml:space="preserve">Казахстан 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>Республик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асының Заңы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 xml:space="preserve"> 16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>сәуір</w:t>
      </w:r>
      <w:r w:rsidR="00083CC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 xml:space="preserve">1997 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жыл </w:t>
      </w:r>
      <w:r w:rsidR="00EB362F" w:rsidRPr="00043156">
        <w:rPr>
          <w:rFonts w:ascii="Times New Roman" w:hAnsi="Times New Roman"/>
          <w:bCs/>
          <w:sz w:val="28"/>
          <w:szCs w:val="28"/>
          <w:lang w:val="kk-KZ"/>
        </w:rPr>
        <w:t xml:space="preserve">№ 94-I </w:t>
      </w:r>
      <w:r w:rsidR="00EB362F" w:rsidRPr="00D025A3">
        <w:rPr>
          <w:rFonts w:ascii="Times New Roman" w:hAnsi="Times New Roman"/>
          <w:bCs/>
          <w:sz w:val="28"/>
          <w:szCs w:val="28"/>
          <w:lang w:val="kk-KZ"/>
        </w:rPr>
        <w:t>Т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ұрғын үй қатынастары </w:t>
      </w:r>
      <w:r w:rsidRPr="00043156">
        <w:rPr>
          <w:rFonts w:ascii="Times New Roman" w:hAnsi="Times New Roman"/>
          <w:bCs/>
          <w:sz w:val="28"/>
          <w:szCs w:val="28"/>
          <w:lang w:val="kk-KZ"/>
        </w:rPr>
        <w:t>(</w:t>
      </w:r>
      <w:r w:rsidR="003852D3" w:rsidRPr="00D025A3">
        <w:rPr>
          <w:rFonts w:ascii="Times New Roman" w:hAnsi="Times New Roman"/>
          <w:bCs/>
          <w:sz w:val="28"/>
          <w:szCs w:val="28"/>
          <w:lang w:val="kk-KZ"/>
        </w:rPr>
        <w:t xml:space="preserve">өзгертулер мен толықтырулар </w:t>
      </w:r>
      <w:r w:rsidR="003852D3" w:rsidRPr="00043156">
        <w:rPr>
          <w:rFonts w:ascii="Times New Roman" w:hAnsi="Times New Roman"/>
          <w:bCs/>
          <w:sz w:val="28"/>
          <w:szCs w:val="28"/>
          <w:lang w:val="kk-KZ"/>
        </w:rPr>
        <w:t>URL: http://online.zakon.kz</w:t>
      </w:r>
    </w:p>
    <w:p w14:paraId="053544AF" w14:textId="77777777" w:rsidR="00486FD5" w:rsidRPr="008F4E68" w:rsidRDefault="00486FD5" w:rsidP="00486FD5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F4E68">
        <w:rPr>
          <w:rFonts w:ascii="Times New Roman" w:hAnsi="Times New Roman"/>
          <w:bCs/>
          <w:sz w:val="28"/>
          <w:szCs w:val="28"/>
        </w:rPr>
        <w:t>Максимов, С.Н. Экономика недвижимости: Учебник для студентов учреждений высшего экономического образования / С.Н. Максимов. — М.: ИЦ Академия, 2017. — 320 c.</w:t>
      </w:r>
    </w:p>
    <w:p w14:paraId="6798AF95" w14:textId="77777777" w:rsidR="00486FD5" w:rsidRPr="00AE1DF0" w:rsidRDefault="00486FD5" w:rsidP="00486FD5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E1DF0">
        <w:rPr>
          <w:rFonts w:ascii="Times New Roman" w:hAnsi="Times New Roman"/>
          <w:bCs/>
          <w:sz w:val="28"/>
          <w:szCs w:val="28"/>
        </w:rPr>
        <w:t xml:space="preserve">Управление недвижимостью: учебник для академического </w:t>
      </w:r>
      <w:proofErr w:type="spellStart"/>
      <w:r w:rsidRPr="00AE1DF0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AE1DF0">
        <w:rPr>
          <w:rFonts w:ascii="Times New Roman" w:hAnsi="Times New Roman"/>
          <w:bCs/>
          <w:sz w:val="28"/>
          <w:szCs w:val="28"/>
        </w:rPr>
        <w:t xml:space="preserve">; под ред. А.Е. </w:t>
      </w:r>
      <w:proofErr w:type="spellStart"/>
      <w:r w:rsidRPr="00AE1DF0">
        <w:rPr>
          <w:rFonts w:ascii="Times New Roman" w:hAnsi="Times New Roman"/>
          <w:bCs/>
          <w:sz w:val="28"/>
          <w:szCs w:val="28"/>
        </w:rPr>
        <w:t>Талонова</w:t>
      </w:r>
      <w:proofErr w:type="spellEnd"/>
      <w:r w:rsidRPr="00AE1DF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1DF0">
        <w:rPr>
          <w:rFonts w:ascii="Times New Roman" w:hAnsi="Times New Roman"/>
          <w:bCs/>
          <w:sz w:val="28"/>
          <w:szCs w:val="28"/>
        </w:rPr>
        <w:t xml:space="preserve">- М.: Издательство </w:t>
      </w:r>
      <w:proofErr w:type="spellStart"/>
      <w:r w:rsidRPr="00AE1DF0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E1DF0">
        <w:rPr>
          <w:rFonts w:ascii="Times New Roman" w:hAnsi="Times New Roman"/>
          <w:bCs/>
          <w:sz w:val="28"/>
          <w:szCs w:val="28"/>
        </w:rPr>
        <w:t>, 2016.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1DF0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1DF0">
        <w:rPr>
          <w:rFonts w:ascii="Times New Roman" w:hAnsi="Times New Roman"/>
          <w:bCs/>
          <w:sz w:val="28"/>
          <w:szCs w:val="28"/>
        </w:rPr>
        <w:t>441с.</w:t>
      </w:r>
    </w:p>
    <w:p w14:paraId="6794E84E" w14:textId="77777777" w:rsidR="00486FD5" w:rsidRPr="00486FD5" w:rsidRDefault="00486FD5" w:rsidP="00486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FD5">
        <w:rPr>
          <w:rFonts w:ascii="Times New Roman" w:hAnsi="Times New Roman"/>
          <w:b/>
          <w:sz w:val="28"/>
          <w:szCs w:val="28"/>
          <w:lang w:val="kk-KZ"/>
        </w:rPr>
        <w:t>Қосымша</w:t>
      </w:r>
      <w:r w:rsidRPr="00486FD5">
        <w:rPr>
          <w:rFonts w:ascii="Times New Roman" w:hAnsi="Times New Roman"/>
          <w:b/>
          <w:sz w:val="28"/>
          <w:szCs w:val="28"/>
        </w:rPr>
        <w:t>:</w:t>
      </w:r>
    </w:p>
    <w:p w14:paraId="56A0D7DE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6BE9">
        <w:rPr>
          <w:rFonts w:ascii="Times New Roman" w:hAnsi="Times New Roman"/>
          <w:bCs/>
          <w:sz w:val="28"/>
          <w:szCs w:val="28"/>
        </w:rPr>
        <w:lastRenderedPageBreak/>
        <w:t>Асаул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, А.Н. Экономика недвижимости: Учебник для вузов. Стандарт третьего поколения / А.Н.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Асаул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. — СПб.: Питер, 2017. — 416 c.</w:t>
      </w:r>
    </w:p>
    <w:p w14:paraId="73865030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6BE9">
        <w:rPr>
          <w:rFonts w:ascii="Times New Roman" w:hAnsi="Times New Roman"/>
          <w:bCs/>
          <w:sz w:val="28"/>
          <w:szCs w:val="28"/>
        </w:rPr>
        <w:t>Асаул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, А.Н. Экономика недвижимости: Учебник для вузов. 4-е изд.,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 / А.Н.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Асаул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. — М.: АНО ИПЭВ, 2018. — 432 c.</w:t>
      </w:r>
    </w:p>
    <w:p w14:paraId="02BF3AE6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86BE9">
        <w:rPr>
          <w:rFonts w:ascii="Times New Roman" w:hAnsi="Times New Roman"/>
          <w:bCs/>
          <w:sz w:val="28"/>
          <w:szCs w:val="28"/>
        </w:rPr>
        <w:t xml:space="preserve">Бердникова, В.Н. Экономика недвижимости 2-е изд.,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. и доп. учебник и практикум для академического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 / В.Н. Бердникова. — Люберцы: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, 2018. — 190 c.</w:t>
      </w:r>
    </w:p>
    <w:p w14:paraId="7D434DF6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6BE9">
        <w:rPr>
          <w:rFonts w:ascii="Times New Roman" w:hAnsi="Times New Roman"/>
          <w:bCs/>
          <w:sz w:val="28"/>
          <w:szCs w:val="28"/>
        </w:rPr>
        <w:t>Боровкова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, В.А. Экономика недвижимости: Учебник и практикум для академического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 / В.А.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Боровкова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, В.А.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Боровкова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, О.Е. Пирогова. — Люберцы: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, 2016. — 417 c.</w:t>
      </w:r>
    </w:p>
    <w:p w14:paraId="1A12D05B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86BE9">
        <w:rPr>
          <w:rFonts w:ascii="Times New Roman" w:hAnsi="Times New Roman"/>
          <w:bCs/>
          <w:sz w:val="28"/>
          <w:szCs w:val="28"/>
        </w:rPr>
        <w:t xml:space="preserve">Горемыкин, В.А. Экономика недвижимости. В 2 т. Т.1. Общая модель рынка недвижимости и рынок прав аренды: Учебник. 8-е изд., пер. и доп. / В.А. Горемыкин. — Люберцы: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, 2016. — 472 c.</w:t>
      </w:r>
      <w:r w:rsidRPr="00F86BE9">
        <w:rPr>
          <w:rFonts w:ascii="Times New Roman" w:hAnsi="Times New Roman"/>
          <w:bCs/>
          <w:sz w:val="28"/>
          <w:szCs w:val="28"/>
        </w:rPr>
        <w:tab/>
      </w:r>
    </w:p>
    <w:p w14:paraId="5ECFF285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86BE9">
        <w:rPr>
          <w:rFonts w:ascii="Times New Roman" w:hAnsi="Times New Roman"/>
          <w:bCs/>
          <w:sz w:val="28"/>
          <w:szCs w:val="28"/>
        </w:rPr>
        <w:t xml:space="preserve">Горемыкин, В.А. Экономика недвижимости. В 2 т. т.2. Рынок земельных участков и управление недвижимостью: Учебник. 8-е изд., пер. и доп. / В.А. Горемыкин. — Люберцы: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, 2015. — 537 c.</w:t>
      </w:r>
    </w:p>
    <w:p w14:paraId="6A97D2BF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86BE9">
        <w:rPr>
          <w:rFonts w:ascii="Times New Roman" w:hAnsi="Times New Roman"/>
          <w:bCs/>
          <w:sz w:val="28"/>
          <w:szCs w:val="28"/>
        </w:rPr>
        <w:t xml:space="preserve">Горемыкин, В.А. Экономика недвижимости: Учебник для бакалавров / В.А. Горемыкин. — М.: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, 2018. — 926 c.</w:t>
      </w:r>
    </w:p>
    <w:p w14:paraId="5D7CE1F2" w14:textId="77777777" w:rsidR="00486FD5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86BE9">
        <w:rPr>
          <w:rFonts w:ascii="Times New Roman" w:hAnsi="Times New Roman"/>
          <w:bCs/>
          <w:sz w:val="28"/>
          <w:szCs w:val="28"/>
        </w:rPr>
        <w:t xml:space="preserve">Коваленко, Н.Я Экономика недвижимости / Н.Я Коваленко, Г.А.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Петранева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, А.Н.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Родман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. — М.: Колос, 2018. — 240 c.</w:t>
      </w:r>
    </w:p>
    <w:p w14:paraId="1AF4E4B9" w14:textId="77777777" w:rsidR="00486FD5" w:rsidRPr="00F86BE9" w:rsidRDefault="00486FD5" w:rsidP="00486FD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86BE9">
        <w:rPr>
          <w:rFonts w:ascii="Times New Roman" w:hAnsi="Times New Roman"/>
          <w:bCs/>
          <w:sz w:val="28"/>
          <w:szCs w:val="28"/>
        </w:rPr>
        <w:t xml:space="preserve">Максимов, С.Н. Экономика недвижимости: Учебник и практикум для академического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 xml:space="preserve"> / С.Н. Максимов. — Люберцы: </w:t>
      </w:r>
      <w:proofErr w:type="spellStart"/>
      <w:r w:rsidRPr="00F86BE9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86BE9">
        <w:rPr>
          <w:rFonts w:ascii="Times New Roman" w:hAnsi="Times New Roman"/>
          <w:bCs/>
          <w:sz w:val="28"/>
          <w:szCs w:val="28"/>
        </w:rPr>
        <w:t>, 2016. — 402 c.</w:t>
      </w:r>
    </w:p>
    <w:p w14:paraId="3FF73E96" w14:textId="0ECA0A41" w:rsidR="00085CFF" w:rsidRDefault="00085CFF" w:rsidP="00771C9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08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F11"/>
    <w:multiLevelType w:val="hybridMultilevel"/>
    <w:tmpl w:val="1AFEE4C8"/>
    <w:lvl w:ilvl="0" w:tplc="B28AF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67C66"/>
    <w:multiLevelType w:val="hybridMultilevel"/>
    <w:tmpl w:val="59162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767F"/>
    <w:multiLevelType w:val="hybridMultilevel"/>
    <w:tmpl w:val="899A3E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765C"/>
    <w:multiLevelType w:val="hybridMultilevel"/>
    <w:tmpl w:val="A9B86A2E"/>
    <w:lvl w:ilvl="0" w:tplc="940891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B"/>
    <w:rsid w:val="000150BE"/>
    <w:rsid w:val="00043156"/>
    <w:rsid w:val="00065167"/>
    <w:rsid w:val="00083CCD"/>
    <w:rsid w:val="00085CFF"/>
    <w:rsid w:val="000A3553"/>
    <w:rsid w:val="000D2458"/>
    <w:rsid w:val="00104D5D"/>
    <w:rsid w:val="00141136"/>
    <w:rsid w:val="0014129C"/>
    <w:rsid w:val="0019753A"/>
    <w:rsid w:val="001A70C8"/>
    <w:rsid w:val="001E6C38"/>
    <w:rsid w:val="00227EF7"/>
    <w:rsid w:val="003852D3"/>
    <w:rsid w:val="00486FD5"/>
    <w:rsid w:val="004F3C21"/>
    <w:rsid w:val="005279D6"/>
    <w:rsid w:val="005E0433"/>
    <w:rsid w:val="00625AA4"/>
    <w:rsid w:val="006E28B2"/>
    <w:rsid w:val="00771C96"/>
    <w:rsid w:val="007D58DC"/>
    <w:rsid w:val="007E6B8A"/>
    <w:rsid w:val="007F41CD"/>
    <w:rsid w:val="0080190B"/>
    <w:rsid w:val="008612D3"/>
    <w:rsid w:val="008D00A2"/>
    <w:rsid w:val="00934722"/>
    <w:rsid w:val="009841EF"/>
    <w:rsid w:val="009B6B28"/>
    <w:rsid w:val="00A141E0"/>
    <w:rsid w:val="00A864BD"/>
    <w:rsid w:val="00AD4603"/>
    <w:rsid w:val="00AE7673"/>
    <w:rsid w:val="00AF1BD5"/>
    <w:rsid w:val="00B63607"/>
    <w:rsid w:val="00BD30FE"/>
    <w:rsid w:val="00BE5C4A"/>
    <w:rsid w:val="00C447B0"/>
    <w:rsid w:val="00C50FCD"/>
    <w:rsid w:val="00C66E33"/>
    <w:rsid w:val="00D018EB"/>
    <w:rsid w:val="00D025A3"/>
    <w:rsid w:val="00D20927"/>
    <w:rsid w:val="00D63501"/>
    <w:rsid w:val="00D73279"/>
    <w:rsid w:val="00D802ED"/>
    <w:rsid w:val="00DC1E3C"/>
    <w:rsid w:val="00DC61EE"/>
    <w:rsid w:val="00E65505"/>
    <w:rsid w:val="00EB362F"/>
    <w:rsid w:val="00FA1D42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F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C96"/>
    <w:rPr>
      <w:color w:val="0000FF"/>
      <w:u w:val="single"/>
    </w:rPr>
  </w:style>
  <w:style w:type="character" w:customStyle="1" w:styleId="Normal">
    <w:name w:val="Normal Знак"/>
    <w:link w:val="1"/>
    <w:locked/>
    <w:rsid w:val="00771C96"/>
  </w:style>
  <w:style w:type="paragraph" w:customStyle="1" w:styleId="1">
    <w:name w:val="Обычный1"/>
    <w:link w:val="Normal"/>
    <w:rsid w:val="00771C96"/>
    <w:pPr>
      <w:spacing w:after="0" w:line="240" w:lineRule="auto"/>
    </w:pPr>
  </w:style>
  <w:style w:type="paragraph" w:styleId="a4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5"/>
    <w:uiPriority w:val="1"/>
    <w:qFormat/>
    <w:rsid w:val="00D025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4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4"/>
    <w:uiPriority w:val="1"/>
    <w:locked/>
    <w:rsid w:val="004F3C2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C96"/>
    <w:rPr>
      <w:color w:val="0000FF"/>
      <w:u w:val="single"/>
    </w:rPr>
  </w:style>
  <w:style w:type="character" w:customStyle="1" w:styleId="Normal">
    <w:name w:val="Normal Знак"/>
    <w:link w:val="1"/>
    <w:locked/>
    <w:rsid w:val="00771C96"/>
  </w:style>
  <w:style w:type="paragraph" w:customStyle="1" w:styleId="1">
    <w:name w:val="Обычный1"/>
    <w:link w:val="Normal"/>
    <w:rsid w:val="00771C96"/>
    <w:pPr>
      <w:spacing w:after="0" w:line="240" w:lineRule="auto"/>
    </w:pPr>
  </w:style>
  <w:style w:type="paragraph" w:styleId="a4">
    <w:name w:val="List Paragraph"/>
    <w:aliases w:val="Стандартный,маркированный,Heading1,Colorful List - Accent 11,Colorful List - Accent 11CxSpLast,H1-1,Заголовок3,Bullet 1,Use Case List Paragraph,List Paragraph"/>
    <w:basedOn w:val="a"/>
    <w:link w:val="a5"/>
    <w:uiPriority w:val="1"/>
    <w:qFormat/>
    <w:rsid w:val="00D025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4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Стандартный Знак,маркированный Знак,Heading1 Знак,Colorful List - Accent 11 Знак,Colorful List - Accent 11CxSpLast Знак,H1-1 Знак,Заголовок3 Знак,Bullet 1 Знак,Use Case List Paragraph Знак,List Paragraph Знак"/>
    <w:link w:val="a4"/>
    <w:uiPriority w:val="1"/>
    <w:locked/>
    <w:rsid w:val="004F3C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Гульдана Жабаева</cp:lastModifiedBy>
  <cp:revision>7</cp:revision>
  <cp:lastPrinted>2022-06-10T10:48:00Z</cp:lastPrinted>
  <dcterms:created xsi:type="dcterms:W3CDTF">2022-03-03T03:35:00Z</dcterms:created>
  <dcterms:modified xsi:type="dcterms:W3CDTF">2022-06-10T10:51:00Z</dcterms:modified>
</cp:coreProperties>
</file>